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Zestaw podręczników dla klasy I </w:t>
      </w:r>
      <w:r w:rsidR="00E901DA">
        <w:rPr>
          <w:rFonts w:ascii="Times New Roman" w:hAnsi="Times New Roman"/>
          <w:b/>
          <w:bCs/>
          <w:sz w:val="28"/>
          <w:szCs w:val="28"/>
        </w:rPr>
        <w:t>h</w:t>
      </w:r>
    </w:p>
    <w:p w:rsidR="00677C92" w:rsidRDefault="00C13BC7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język polski, język angielski</w:t>
      </w:r>
    </w:p>
    <w:p w:rsidR="00677C92" w:rsidRP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0"/>
        <w:gridCol w:w="2360"/>
        <w:gridCol w:w="2296"/>
        <w:gridCol w:w="2332"/>
      </w:tblGrid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1DA2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5" w:rsidRDefault="00CD07D5" w:rsidP="00CD07D5">
            <w:pPr>
              <w:pStyle w:val="NormalnyWeb"/>
            </w:pPr>
            <w:r>
              <w:t>Oblicza epok cz.1.1 i cz.1.2</w:t>
            </w:r>
          </w:p>
          <w:p w:rsidR="00677C92" w:rsidRPr="00CD07D5" w:rsidRDefault="00CD07D5" w:rsidP="00CD07D5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</w:t>
            </w:r>
            <w:r w:rsidRPr="00E71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677C92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Książka i zeszyt ćwiczeń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591B7E">
            <w:pPr>
              <w:pStyle w:val="NormalnyWeb"/>
              <w:rPr>
                <w:lang w:eastAsia="en-US"/>
              </w:rPr>
            </w:pPr>
            <w:r w:rsidRPr="00E71DA2">
              <w:rPr>
                <w:lang w:eastAsia="en-US"/>
              </w:rPr>
              <w:t xml:space="preserve">Agnieszka Krawczyńska, Olga </w:t>
            </w:r>
            <w:proofErr w:type="spellStart"/>
            <w:r w:rsidRPr="00E71DA2">
              <w:rPr>
                <w:lang w:eastAsia="en-US"/>
              </w:rPr>
              <w:t>Seneta-Niemiec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E71DA2" w:rsidRDefault="00591B7E" w:rsidP="00591B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Poznać przeszłość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93030F" w:rsidRPr="00E71DA2" w:rsidRDefault="0093030F" w:rsidP="00930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93030F" w:rsidRPr="00E71DA2" w:rsidRDefault="00930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M. Pawlak,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A. Szweda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E" w:rsidRPr="00E71DA2" w:rsidRDefault="00CA235E" w:rsidP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677C92" w:rsidRPr="00E71DA2" w:rsidRDefault="00677C92" w:rsidP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E" w:rsidRPr="00E71DA2" w:rsidRDefault="00CA235E" w:rsidP="00CA235E">
            <w:pPr>
              <w:pStyle w:val="NormalnyWeb"/>
            </w:pPr>
            <w:r w:rsidRPr="00E71DA2">
              <w:t>Izabella Modzelewska Rysak, Leszek Rysak, Karol Wilczyński, Adam Cisek.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CA23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F3E6D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 xml:space="preserve">Oblicza Geografii 1. Podręcznik dla liceum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ogólnokształcącego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>i technikum. Zakres podstawowy.</w:t>
            </w:r>
          </w:p>
          <w:p w:rsidR="00677C92" w:rsidRPr="00E71DA2" w:rsidRDefault="00677C9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>M. Więckowski</w:t>
            </w:r>
          </w:p>
          <w:p w:rsidR="00677C92" w:rsidRPr="00E71DA2" w:rsidRDefault="0067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Biologia na czasie 1. Zakres rozszerzony.</w:t>
            </w:r>
          </w:p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C92" w:rsidRPr="00E71DA2" w:rsidRDefault="00677C9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Maturalne karty pracy 1. Biologia na czasie.  Zakres rozszerzony.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M. Guzik, R. Kozik, R. Matuszewska,     W. Zamachowski</w:t>
            </w:r>
          </w:p>
          <w:p w:rsidR="00677C92" w:rsidRPr="00E71DA2" w:rsidRDefault="00677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E71DA2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1E69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J.Janowicz</w:t>
            </w:r>
            <w:proofErr w:type="spellEnd"/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2231A0" w:rsidP="002231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 w:rsidP="002231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2A45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5" w:rsidRPr="00E71DA2" w:rsidRDefault="00402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5" w:rsidRPr="00E71DA2" w:rsidRDefault="00402A45" w:rsidP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45" w:rsidRPr="00E71DA2" w:rsidRDefault="00402A45" w:rsidP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402A45" w:rsidRPr="00E71DA2" w:rsidRDefault="00402A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677C92" w:rsidRPr="00E71DA2" w:rsidRDefault="002910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677C92" w:rsidRPr="00E71DA2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677C92" w:rsidRPr="00E71DA2" w:rsidTr="00677C9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677C92" w:rsidRPr="00E71DA2" w:rsidRDefault="0067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92" w:rsidRPr="00E71DA2" w:rsidRDefault="00677C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7C92" w:rsidRDefault="00677C92" w:rsidP="00677C92">
      <w:pPr>
        <w:tabs>
          <w:tab w:val="left" w:pos="2775"/>
        </w:tabs>
      </w:pPr>
    </w:p>
    <w:p w:rsidR="00677C92" w:rsidRDefault="00677C92" w:rsidP="00677C92"/>
    <w:p w:rsidR="00E12076" w:rsidRDefault="00E12076"/>
    <w:sectPr w:rsidR="00E12076" w:rsidSect="00B2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CC6"/>
    <w:rsid w:val="00055870"/>
    <w:rsid w:val="000D0CC6"/>
    <w:rsid w:val="0011729C"/>
    <w:rsid w:val="001A07DC"/>
    <w:rsid w:val="001B49E4"/>
    <w:rsid w:val="001E6922"/>
    <w:rsid w:val="002231A0"/>
    <w:rsid w:val="0023277A"/>
    <w:rsid w:val="0027307C"/>
    <w:rsid w:val="00291055"/>
    <w:rsid w:val="002D5B0E"/>
    <w:rsid w:val="00345636"/>
    <w:rsid w:val="003E2C6E"/>
    <w:rsid w:val="00402A45"/>
    <w:rsid w:val="004F27D9"/>
    <w:rsid w:val="00523A0A"/>
    <w:rsid w:val="00591B7E"/>
    <w:rsid w:val="005C61D1"/>
    <w:rsid w:val="00641D34"/>
    <w:rsid w:val="00677C92"/>
    <w:rsid w:val="006A4967"/>
    <w:rsid w:val="006A5B8F"/>
    <w:rsid w:val="006B5F72"/>
    <w:rsid w:val="006C6E41"/>
    <w:rsid w:val="00704EB2"/>
    <w:rsid w:val="00881C32"/>
    <w:rsid w:val="0093030F"/>
    <w:rsid w:val="009A1F98"/>
    <w:rsid w:val="00A222EA"/>
    <w:rsid w:val="00A93B2A"/>
    <w:rsid w:val="00B2572A"/>
    <w:rsid w:val="00B40003"/>
    <w:rsid w:val="00BB3766"/>
    <w:rsid w:val="00BB572F"/>
    <w:rsid w:val="00C13BC7"/>
    <w:rsid w:val="00C347A7"/>
    <w:rsid w:val="00C66F47"/>
    <w:rsid w:val="00CA235E"/>
    <w:rsid w:val="00CD07D5"/>
    <w:rsid w:val="00D614D8"/>
    <w:rsid w:val="00DF32F3"/>
    <w:rsid w:val="00E12076"/>
    <w:rsid w:val="00E71DA2"/>
    <w:rsid w:val="00E86FDB"/>
    <w:rsid w:val="00E901DA"/>
    <w:rsid w:val="00E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48609</cp:lastModifiedBy>
  <cp:revision>25</cp:revision>
  <dcterms:created xsi:type="dcterms:W3CDTF">2022-07-07T19:00:00Z</dcterms:created>
  <dcterms:modified xsi:type="dcterms:W3CDTF">2023-08-16T11:24:00Z</dcterms:modified>
</cp:coreProperties>
</file>